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841533" w:rsidRPr="00841533" w14:paraId="08A9B74B" w14:textId="77777777" w:rsidTr="00841533">
        <w:tc>
          <w:tcPr>
            <w:tcW w:w="92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E88101" w14:textId="77777777" w:rsidR="00841533" w:rsidRPr="00841533" w:rsidRDefault="00841533" w:rsidP="0084153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</w:p>
        </w:tc>
      </w:tr>
      <w:tr w:rsidR="00841533" w:rsidRPr="00841533" w14:paraId="00B1D937" w14:textId="77777777" w:rsidTr="00841533">
        <w:tc>
          <w:tcPr>
            <w:tcW w:w="92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E97E00" w14:textId="77777777" w:rsidR="00841533" w:rsidRPr="00841533" w:rsidRDefault="00841533" w:rsidP="00841533">
            <w:pPr>
              <w:spacing w:after="0" w:line="231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841533">
              <w:rPr>
                <w:rFonts w:ascii="Times New Roman" w:eastAsia="Times New Roman" w:hAnsi="Times New Roman" w:cs="Times New Roman"/>
                <w:b/>
                <w:bCs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Meghívó</w:t>
            </w:r>
          </w:p>
          <w:p w14:paraId="2593CA53" w14:textId="77777777" w:rsidR="00841533" w:rsidRPr="00841533" w:rsidRDefault="00841533" w:rsidP="00841533">
            <w:pPr>
              <w:spacing w:after="0" w:line="231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841533">
              <w:rPr>
                <w:rFonts w:ascii="Times New Roman" w:eastAsia="Times New Roman" w:hAnsi="Times New Roman" w:cs="Times New Roman"/>
                <w:b/>
                <w:bCs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 </w:t>
            </w:r>
          </w:p>
          <w:p w14:paraId="31C5A39A" w14:textId="77777777" w:rsidR="00841533" w:rsidRPr="00841533" w:rsidRDefault="00841533" w:rsidP="00841533">
            <w:pPr>
              <w:spacing w:after="0" w:line="231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841533">
              <w:rPr>
                <w:rFonts w:ascii="Times New Roman" w:eastAsia="Times New Roman" w:hAnsi="Times New Roman" w:cs="Times New Roman"/>
                <w:b/>
                <w:bCs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Magyar-török üzletember-találkozó</w:t>
            </w:r>
          </w:p>
          <w:p w14:paraId="06220F6F" w14:textId="77777777" w:rsidR="00841533" w:rsidRPr="00841533" w:rsidRDefault="00841533" w:rsidP="00841533">
            <w:pPr>
              <w:spacing w:after="0" w:line="231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841533">
              <w:rPr>
                <w:rFonts w:ascii="Times New Roman" w:eastAsia="Times New Roman" w:hAnsi="Times New Roman" w:cs="Times New Roman"/>
                <w:b/>
                <w:bCs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a Kocaeli Iparkamara delegációjának látogatása alkalmából</w:t>
            </w:r>
          </w:p>
          <w:p w14:paraId="63B6C98C" w14:textId="77777777" w:rsidR="00841533" w:rsidRPr="00841533" w:rsidRDefault="00841533" w:rsidP="00841533">
            <w:pPr>
              <w:spacing w:after="0" w:line="231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841533">
              <w:rPr>
                <w:rFonts w:ascii="Times New Roman" w:eastAsia="Times New Roman" w:hAnsi="Times New Roman" w:cs="Times New Roman"/>
                <w:b/>
                <w:bCs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 </w:t>
            </w:r>
          </w:p>
          <w:p w14:paraId="765EF0D9" w14:textId="77777777" w:rsidR="00841533" w:rsidRPr="00841533" w:rsidRDefault="00841533" w:rsidP="00841533">
            <w:pPr>
              <w:spacing w:after="0" w:line="231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841533">
              <w:rPr>
                <w:rFonts w:ascii="Times New Roman" w:eastAsia="Times New Roman" w:hAnsi="Times New Roman" w:cs="Times New Roman"/>
                <w:b/>
                <w:bCs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 </w:t>
            </w:r>
          </w:p>
          <w:tbl>
            <w:tblPr>
              <w:tblW w:w="9426" w:type="dxa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46"/>
              <w:gridCol w:w="6080"/>
            </w:tblGrid>
            <w:tr w:rsidR="00841533" w:rsidRPr="00841533" w14:paraId="0DC402A0" w14:textId="77777777">
              <w:trPr>
                <w:trHeight w:val="412"/>
                <w:jc w:val="center"/>
              </w:trPr>
              <w:tc>
                <w:tcPr>
                  <w:tcW w:w="3328" w:type="dxa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34AB1BD" w14:textId="77777777" w:rsidR="00841533" w:rsidRPr="00841533" w:rsidRDefault="00841533" w:rsidP="0084153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hu-HU"/>
                      <w14:ligatures w14:val="none"/>
                    </w:rPr>
                  </w:pPr>
                  <w:r w:rsidRPr="00841533">
                    <w:rPr>
                      <w:rFonts w:ascii="Times New Roman" w:eastAsia="Times New Roman" w:hAnsi="Times New Roman" w:cs="Times New Roman"/>
                      <w:b/>
                      <w:bCs/>
                      <w:color w:val="4472C4"/>
                      <w:kern w:val="0"/>
                      <w:sz w:val="28"/>
                      <w:szCs w:val="28"/>
                      <w:bdr w:val="none" w:sz="0" w:space="0" w:color="auto" w:frame="1"/>
                      <w:lang w:eastAsia="hu-HU"/>
                      <w14:ligatures w14:val="none"/>
                    </w:rPr>
                    <w:t>Időpont:</w:t>
                  </w:r>
                </w:p>
              </w:tc>
              <w:tc>
                <w:tcPr>
                  <w:tcW w:w="6048" w:type="dxa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39171B5" w14:textId="77777777" w:rsidR="00841533" w:rsidRPr="00841533" w:rsidRDefault="00841533" w:rsidP="0084153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hu-HU"/>
                      <w14:ligatures w14:val="none"/>
                    </w:rPr>
                  </w:pPr>
                  <w:r w:rsidRPr="0084153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8"/>
                      <w:szCs w:val="28"/>
                      <w:bdr w:val="none" w:sz="0" w:space="0" w:color="auto" w:frame="1"/>
                      <w:lang w:eastAsia="hu-HU"/>
                      <w14:ligatures w14:val="none"/>
                    </w:rPr>
                    <w:t>2024. május 8., szerda, 10.00 óra</w:t>
                  </w:r>
                </w:p>
              </w:tc>
            </w:tr>
            <w:tr w:rsidR="00841533" w:rsidRPr="00841533" w14:paraId="26D4B58E" w14:textId="77777777">
              <w:trPr>
                <w:trHeight w:val="936"/>
                <w:jc w:val="center"/>
              </w:trPr>
              <w:tc>
                <w:tcPr>
                  <w:tcW w:w="3328" w:type="dxa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3A56DBF" w14:textId="77777777" w:rsidR="00841533" w:rsidRPr="00841533" w:rsidRDefault="00841533" w:rsidP="0084153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hu-HU"/>
                      <w14:ligatures w14:val="none"/>
                    </w:rPr>
                  </w:pPr>
                  <w:r w:rsidRPr="00841533">
                    <w:rPr>
                      <w:rFonts w:ascii="Times New Roman" w:eastAsia="Times New Roman" w:hAnsi="Times New Roman" w:cs="Times New Roman"/>
                      <w:b/>
                      <w:bCs/>
                      <w:color w:val="4472C4"/>
                      <w:kern w:val="0"/>
                      <w:sz w:val="28"/>
                      <w:szCs w:val="28"/>
                      <w:bdr w:val="none" w:sz="0" w:space="0" w:color="auto" w:frame="1"/>
                      <w:lang w:eastAsia="hu-HU"/>
                      <w14:ligatures w14:val="none"/>
                    </w:rPr>
                    <w:t>Helyszín:</w:t>
                  </w:r>
                </w:p>
              </w:tc>
              <w:tc>
                <w:tcPr>
                  <w:tcW w:w="6048" w:type="dxa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C700603" w14:textId="77777777" w:rsidR="00841533" w:rsidRPr="00841533" w:rsidRDefault="00841533" w:rsidP="0084153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hu-HU"/>
                      <w14:ligatures w14:val="none"/>
                    </w:rPr>
                  </w:pPr>
                  <w:r w:rsidRPr="0084153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8"/>
                      <w:szCs w:val="28"/>
                      <w:bdr w:val="none" w:sz="0" w:space="0" w:color="auto" w:frame="1"/>
                      <w:lang w:eastAsia="hu-HU"/>
                      <w14:ligatures w14:val="none"/>
                    </w:rPr>
                    <w:t>HUNGEXPO, C Kongresszusi Központ, Földszint, F6-7 terem</w:t>
                  </w:r>
                </w:p>
                <w:p w14:paraId="20A381D3" w14:textId="77777777" w:rsidR="00841533" w:rsidRPr="00841533" w:rsidRDefault="00841533" w:rsidP="0084153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hu-HU"/>
                      <w14:ligatures w14:val="none"/>
                    </w:rPr>
                  </w:pPr>
                  <w:r w:rsidRPr="00841533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8"/>
                      <w:szCs w:val="28"/>
                      <w:bdr w:val="none" w:sz="0" w:space="0" w:color="auto" w:frame="1"/>
                      <w:lang w:eastAsia="hu-HU"/>
                      <w14:ligatures w14:val="none"/>
                    </w:rPr>
                    <w:t>1101 Budapest, Albertirsai út 10.</w:t>
                  </w:r>
                </w:p>
                <w:p w14:paraId="3BB8424F" w14:textId="77777777" w:rsidR="00841533" w:rsidRPr="00841533" w:rsidRDefault="00841533" w:rsidP="0084153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hu-HU"/>
                      <w14:ligatures w14:val="none"/>
                    </w:rPr>
                  </w:pPr>
                  <w:r w:rsidRPr="00841533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bdr w:val="none" w:sz="0" w:space="0" w:color="auto" w:frame="1"/>
                      <w:lang w:eastAsia="hu-HU"/>
                      <w14:ligatures w14:val="none"/>
                    </w:rPr>
                    <w:t> </w:t>
                  </w:r>
                </w:p>
              </w:tc>
            </w:tr>
            <w:tr w:rsidR="00841533" w:rsidRPr="00841533" w14:paraId="2A206E1B" w14:textId="77777777">
              <w:trPr>
                <w:trHeight w:val="567"/>
                <w:jc w:val="center"/>
              </w:trPr>
              <w:tc>
                <w:tcPr>
                  <w:tcW w:w="3328" w:type="dxa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945CECB" w14:textId="77777777" w:rsidR="00841533" w:rsidRPr="00841533" w:rsidRDefault="00841533" w:rsidP="0084153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hu-HU"/>
                      <w14:ligatures w14:val="none"/>
                    </w:rPr>
                  </w:pPr>
                  <w:r w:rsidRPr="00841533">
                    <w:rPr>
                      <w:rFonts w:ascii="Times New Roman" w:eastAsia="Times New Roman" w:hAnsi="Times New Roman" w:cs="Times New Roman"/>
                      <w:b/>
                      <w:bCs/>
                      <w:color w:val="4472C4"/>
                      <w:kern w:val="0"/>
                      <w:sz w:val="28"/>
                      <w:szCs w:val="28"/>
                      <w:bdr w:val="none" w:sz="0" w:space="0" w:color="auto" w:frame="1"/>
                      <w:lang w:eastAsia="hu-HU"/>
                      <w14:ligatures w14:val="none"/>
                    </w:rPr>
                    <w:t>Szervező:</w:t>
                  </w:r>
                </w:p>
              </w:tc>
              <w:tc>
                <w:tcPr>
                  <w:tcW w:w="6048" w:type="dxa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61B2328" w14:textId="77777777" w:rsidR="00841533" w:rsidRPr="00841533" w:rsidRDefault="00841533" w:rsidP="0084153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hu-HU"/>
                      <w14:ligatures w14:val="none"/>
                    </w:rPr>
                  </w:pPr>
                  <w:r w:rsidRPr="00841533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8"/>
                      <w:szCs w:val="28"/>
                      <w:bdr w:val="none" w:sz="0" w:space="0" w:color="auto" w:frame="1"/>
                      <w:lang w:eastAsia="hu-HU"/>
                      <w14:ligatures w14:val="none"/>
                    </w:rPr>
                    <w:t>MKIK Magyar-Török Tagozat, HEPA Magyar Exportfejlesztési Ügynökség, Enterprise Europe Network, Győr-Moson-Sopron Vármegyei Kereskedelmi és Iparkamara</w:t>
                  </w:r>
                </w:p>
              </w:tc>
            </w:tr>
            <w:tr w:rsidR="00841533" w:rsidRPr="00841533" w14:paraId="7FC4266C" w14:textId="77777777">
              <w:trPr>
                <w:trHeight w:val="550"/>
                <w:jc w:val="center"/>
              </w:trPr>
              <w:tc>
                <w:tcPr>
                  <w:tcW w:w="3328" w:type="dxa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92CBA9B" w14:textId="77777777" w:rsidR="00841533" w:rsidRPr="00841533" w:rsidRDefault="00841533" w:rsidP="0084153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hu-HU"/>
                      <w14:ligatures w14:val="none"/>
                    </w:rPr>
                  </w:pPr>
                  <w:r w:rsidRPr="00841533">
                    <w:rPr>
                      <w:rFonts w:ascii="Times New Roman" w:eastAsia="Times New Roman" w:hAnsi="Times New Roman" w:cs="Times New Roman"/>
                      <w:b/>
                      <w:bCs/>
                      <w:color w:val="4472C4"/>
                      <w:kern w:val="0"/>
                      <w:sz w:val="28"/>
                      <w:szCs w:val="28"/>
                      <w:bdr w:val="none" w:sz="0" w:space="0" w:color="auto" w:frame="1"/>
                      <w:lang w:eastAsia="hu-HU"/>
                      <w14:ligatures w14:val="none"/>
                    </w:rPr>
                    <w:t>Jelentkezési határidő:</w:t>
                  </w:r>
                </w:p>
              </w:tc>
              <w:tc>
                <w:tcPr>
                  <w:tcW w:w="6048" w:type="dxa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3FF9A03" w14:textId="77777777" w:rsidR="00841533" w:rsidRPr="00841533" w:rsidRDefault="00841533" w:rsidP="0084153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hu-HU"/>
                      <w14:ligatures w14:val="none"/>
                    </w:rPr>
                  </w:pPr>
                  <w:r w:rsidRPr="00841533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8"/>
                      <w:szCs w:val="28"/>
                      <w:bdr w:val="none" w:sz="0" w:space="0" w:color="auto" w:frame="1"/>
                      <w:lang w:eastAsia="hu-HU"/>
                      <w14:ligatures w14:val="none"/>
                    </w:rPr>
                    <w:t>2024. május 3., péntek, 10.00 óra</w:t>
                  </w:r>
                </w:p>
              </w:tc>
            </w:tr>
            <w:tr w:rsidR="00841533" w:rsidRPr="00841533" w14:paraId="75DED3D0" w14:textId="77777777">
              <w:trPr>
                <w:trHeight w:val="550"/>
                <w:jc w:val="center"/>
              </w:trPr>
              <w:tc>
                <w:tcPr>
                  <w:tcW w:w="3328" w:type="dxa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3030C6D" w14:textId="77777777" w:rsidR="00841533" w:rsidRPr="00841533" w:rsidRDefault="00841533" w:rsidP="0084153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hu-HU"/>
                      <w14:ligatures w14:val="none"/>
                    </w:rPr>
                  </w:pPr>
                  <w:r w:rsidRPr="00841533">
                    <w:rPr>
                      <w:rFonts w:ascii="Times New Roman" w:eastAsia="Times New Roman" w:hAnsi="Times New Roman" w:cs="Times New Roman"/>
                      <w:b/>
                      <w:bCs/>
                      <w:color w:val="4472C4"/>
                      <w:kern w:val="0"/>
                      <w:sz w:val="28"/>
                      <w:szCs w:val="28"/>
                      <w:bdr w:val="none" w:sz="0" w:space="0" w:color="auto" w:frame="1"/>
                      <w:lang w:eastAsia="hu-HU"/>
                      <w14:ligatures w14:val="none"/>
                    </w:rPr>
                    <w:t>Nyelv:</w:t>
                  </w:r>
                </w:p>
              </w:tc>
              <w:tc>
                <w:tcPr>
                  <w:tcW w:w="6048" w:type="dxa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7006992" w14:textId="77777777" w:rsidR="00841533" w:rsidRPr="00841533" w:rsidRDefault="00841533" w:rsidP="0084153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hu-HU"/>
                      <w14:ligatures w14:val="none"/>
                    </w:rPr>
                  </w:pPr>
                  <w:r w:rsidRPr="00841533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8"/>
                      <w:szCs w:val="28"/>
                      <w:bdr w:val="none" w:sz="0" w:space="0" w:color="auto" w:frame="1"/>
                      <w:lang w:eastAsia="hu-HU"/>
                      <w14:ligatures w14:val="none"/>
                    </w:rPr>
                    <w:t>angol</w:t>
                  </w:r>
                </w:p>
              </w:tc>
            </w:tr>
          </w:tbl>
          <w:p w14:paraId="0070C13C" w14:textId="77777777" w:rsidR="00841533" w:rsidRPr="00841533" w:rsidRDefault="00841533" w:rsidP="008415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</w:p>
        </w:tc>
      </w:tr>
      <w:tr w:rsidR="00841533" w:rsidRPr="00841533" w14:paraId="4F1B9F5F" w14:textId="77777777" w:rsidTr="00841533">
        <w:tc>
          <w:tcPr>
            <w:tcW w:w="92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E6D239" w14:textId="77777777" w:rsidR="00841533" w:rsidRPr="00841533" w:rsidRDefault="00841533" w:rsidP="008415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hu-HU"/>
                <w14:ligatures w14:val="none"/>
              </w:rPr>
            </w:pPr>
          </w:p>
        </w:tc>
      </w:tr>
      <w:tr w:rsidR="00841533" w:rsidRPr="00841533" w14:paraId="2731285D" w14:textId="77777777" w:rsidTr="00841533">
        <w:tc>
          <w:tcPr>
            <w:tcW w:w="92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56"/>
            </w:tblGrid>
            <w:tr w:rsidR="00841533" w:rsidRPr="00841533" w14:paraId="62506D10" w14:textId="77777777">
              <w:trPr>
                <w:jc w:val="center"/>
              </w:trPr>
              <w:tc>
                <w:tcPr>
                  <w:tcW w:w="964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1BDD5C0" w14:textId="77777777" w:rsidR="00841533" w:rsidRPr="00841533" w:rsidRDefault="00841533" w:rsidP="00841533">
                  <w:pPr>
                    <w:spacing w:after="0" w:line="231" w:lineRule="atLeast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hu-HU"/>
                      <w14:ligatures w14:val="none"/>
                    </w:rPr>
                  </w:pPr>
                  <w:r w:rsidRPr="00841533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bdr w:val="none" w:sz="0" w:space="0" w:color="auto" w:frame="1"/>
                      <w:lang w:eastAsia="hu-HU"/>
                      <w14:ligatures w14:val="none"/>
                    </w:rPr>
                    <w:t> </w:t>
                  </w:r>
                </w:p>
                <w:tbl>
                  <w:tblPr>
                    <w:tblW w:w="9426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22"/>
                    <w:gridCol w:w="1090"/>
                    <w:gridCol w:w="334"/>
                    <w:gridCol w:w="3352"/>
                    <w:gridCol w:w="1793"/>
                    <w:gridCol w:w="935"/>
                  </w:tblGrid>
                  <w:tr w:rsidR="00841533" w:rsidRPr="00841533" w14:paraId="1F95805E" w14:textId="77777777">
                    <w:trPr>
                      <w:trHeight w:val="267"/>
                      <w:jc w:val="center"/>
                    </w:trPr>
                    <w:tc>
                      <w:tcPr>
                        <w:tcW w:w="3346" w:type="dxa"/>
                        <w:gridSpan w:val="3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14:paraId="1ABE2994" w14:textId="77777777" w:rsidR="00841533" w:rsidRPr="00841533" w:rsidRDefault="00841533" w:rsidP="00841533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hu-HU"/>
                            <w14:ligatures w14:val="none"/>
                          </w:rPr>
                        </w:pPr>
                        <w:r w:rsidRPr="0084153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5000"/>
                            <w:kern w:val="0"/>
                            <w:sz w:val="28"/>
                            <w:szCs w:val="28"/>
                            <w:bdr w:val="none" w:sz="0" w:space="0" w:color="auto" w:frame="1"/>
                            <w:lang w:eastAsia="hu-HU"/>
                            <w14:ligatures w14:val="none"/>
                          </w:rPr>
                          <w:t> </w:t>
                        </w:r>
                      </w:p>
                    </w:tc>
                    <w:tc>
                      <w:tcPr>
                        <w:tcW w:w="6080" w:type="dxa"/>
                        <w:gridSpan w:val="3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14:paraId="0C4DCBF0" w14:textId="77777777" w:rsidR="00841533" w:rsidRPr="00841533" w:rsidRDefault="00841533" w:rsidP="00841533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hu-HU"/>
                            <w14:ligatures w14:val="none"/>
                          </w:rPr>
                        </w:pPr>
                        <w:r w:rsidRPr="00841533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bdr w:val="none" w:sz="0" w:space="0" w:color="auto" w:frame="1"/>
                            <w:lang w:eastAsia="hu-HU"/>
                            <w14:ligatures w14:val="none"/>
                          </w:rPr>
                          <w:t> </w:t>
                        </w:r>
                      </w:p>
                    </w:tc>
                  </w:tr>
                  <w:tr w:rsidR="00841533" w:rsidRPr="00841533" w14:paraId="3225E8A6" w14:textId="77777777">
                    <w:trPr>
                      <w:trHeight w:val="576"/>
                      <w:jc w:val="center"/>
                    </w:trPr>
                    <w:tc>
                      <w:tcPr>
                        <w:tcW w:w="1922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14:paraId="456A693E" w14:textId="77777777" w:rsidR="00841533" w:rsidRPr="00841533" w:rsidRDefault="00841533" w:rsidP="00841533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hu-HU"/>
                            <w14:ligatures w14:val="none"/>
                          </w:rPr>
                        </w:pPr>
                      </w:p>
                    </w:tc>
                    <w:tc>
                      <w:tcPr>
                        <w:tcW w:w="1090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14:paraId="1E545A39" w14:textId="77777777" w:rsidR="00841533" w:rsidRPr="00841533" w:rsidRDefault="00841533" w:rsidP="00841533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hu-HU"/>
                            <w14:ligatures w14:val="none"/>
                          </w:rPr>
                        </w:pPr>
                        <w:r w:rsidRPr="00841533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bdr w:val="none" w:sz="0" w:space="0" w:color="auto" w:frame="1"/>
                            <w:lang w:eastAsia="hu-HU"/>
                            <w14:ligatures w14:val="none"/>
                          </w:rPr>
                          <w:t> </w:t>
                        </w:r>
                      </w:p>
                    </w:tc>
                    <w:tc>
                      <w:tcPr>
                        <w:tcW w:w="3686" w:type="dxa"/>
                        <w:gridSpan w:val="2"/>
                        <w:shd w:val="clear" w:color="auto" w:fill="228240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14:paraId="2516095C" w14:textId="77777777" w:rsidR="00841533" w:rsidRPr="00841533" w:rsidRDefault="00000000" w:rsidP="00841533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hu-HU"/>
                            <w14:ligatures w14:val="none"/>
                          </w:rPr>
                        </w:pPr>
                        <w:hyperlink r:id="rId4" w:tgtFrame="_blank" w:tooltip="Eredeti URL-cím: https://jelentkezes.mkik.hu/node/18399. Kattintson vagy koppintson ide, ha megbízik a hivatkozásban." w:history="1">
                          <w:r w:rsidR="00841533" w:rsidRPr="0084153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FFFFFF"/>
                              <w:kern w:val="0"/>
                              <w:sz w:val="28"/>
                              <w:szCs w:val="28"/>
                              <w:u w:val="single"/>
                              <w:bdr w:val="none" w:sz="0" w:space="0" w:color="auto" w:frame="1"/>
                              <w:lang w:eastAsia="hu-HU"/>
                              <w14:ligatures w14:val="none"/>
                            </w:rPr>
                            <w:t>regisztráció</w:t>
                          </w:r>
                        </w:hyperlink>
                      </w:p>
                    </w:tc>
                    <w:tc>
                      <w:tcPr>
                        <w:tcW w:w="1793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14:paraId="5971E14B" w14:textId="77777777" w:rsidR="00841533" w:rsidRPr="00841533" w:rsidRDefault="00841533" w:rsidP="00841533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hu-HU"/>
                            <w14:ligatures w14:val="none"/>
                          </w:rPr>
                        </w:pPr>
                        <w:r w:rsidRPr="00841533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bdr w:val="none" w:sz="0" w:space="0" w:color="auto" w:frame="1"/>
                            <w:lang w:eastAsia="hu-HU"/>
                            <w14:ligatures w14:val="none"/>
                          </w:rPr>
                          <w:t> </w:t>
                        </w:r>
                      </w:p>
                    </w:tc>
                    <w:tc>
                      <w:tcPr>
                        <w:tcW w:w="930" w:type="dxa"/>
                        <w:vAlign w:val="center"/>
                        <w:hideMark/>
                      </w:tcPr>
                      <w:p w14:paraId="00DCD00B" w14:textId="77777777" w:rsidR="00841533" w:rsidRPr="00841533" w:rsidRDefault="00841533" w:rsidP="00841533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hu-HU"/>
                            <w14:ligatures w14:val="none"/>
                          </w:rPr>
                        </w:pPr>
                        <w:r w:rsidRPr="00841533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hu-HU"/>
                            <w14:ligatures w14:val="none"/>
                          </w:rPr>
                          <w:t> </w:t>
                        </w:r>
                      </w:p>
                    </w:tc>
                  </w:tr>
                </w:tbl>
                <w:p w14:paraId="735AFA0D" w14:textId="77777777" w:rsidR="00841533" w:rsidRPr="00841533" w:rsidRDefault="00841533" w:rsidP="00841533">
                  <w:pPr>
                    <w:spacing w:after="0" w:line="231" w:lineRule="atLeast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hu-HU"/>
                      <w14:ligatures w14:val="none"/>
                    </w:rPr>
                  </w:pPr>
                  <w:r w:rsidRPr="00841533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bdr w:val="none" w:sz="0" w:space="0" w:color="auto" w:frame="1"/>
                      <w:lang w:eastAsia="hu-HU"/>
                      <w14:ligatures w14:val="none"/>
                    </w:rPr>
                    <w:t> </w:t>
                  </w:r>
                </w:p>
                <w:p w14:paraId="677E1CEB" w14:textId="77777777" w:rsidR="00841533" w:rsidRPr="00841533" w:rsidRDefault="00841533" w:rsidP="00841533">
                  <w:pPr>
                    <w:spacing w:after="0" w:line="231" w:lineRule="atLeast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hu-HU"/>
                      <w14:ligatures w14:val="none"/>
                    </w:rPr>
                  </w:pPr>
                  <w:r w:rsidRPr="00841533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bdr w:val="none" w:sz="0" w:space="0" w:color="auto" w:frame="1"/>
                      <w:lang w:eastAsia="hu-HU"/>
                      <w14:ligatures w14:val="none"/>
                    </w:rPr>
                    <w:t> </w:t>
                  </w:r>
                </w:p>
                <w:p w14:paraId="6C284693" w14:textId="77777777" w:rsidR="00841533" w:rsidRPr="00841533" w:rsidRDefault="00841533" w:rsidP="0084153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hu-HU"/>
                      <w14:ligatures w14:val="none"/>
                    </w:rPr>
                  </w:pPr>
                  <w:r w:rsidRPr="00841533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bdr w:val="none" w:sz="0" w:space="0" w:color="auto" w:frame="1"/>
                      <w:lang w:eastAsia="hu-HU"/>
                      <w14:ligatures w14:val="none"/>
                    </w:rPr>
                    <w:t>Ezúton tisztelettel meghívjuk Önt a Magyar Kereskedelmi és Iparkamara, a HEPA Magyar Exportfejlesztési Ügynökség, az Enterprise Europe Network és a Győr-Moson-Sopron Vármegyei Kereskedelmi és Iparkamara közös szervezésében megvalósuló Magyar–török üzletember-találkozóra, melyre a Kocaeli Iparkamara üzleti delegációjának látogatása alkalmából kerül sor a HUNGEXPO-n, az Ipar Napjai kiállítás keretében, Budapesten.</w:t>
                  </w:r>
                </w:p>
                <w:p w14:paraId="6028621F" w14:textId="77777777" w:rsidR="00841533" w:rsidRPr="00841533" w:rsidRDefault="00841533" w:rsidP="0084153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hu-HU"/>
                      <w14:ligatures w14:val="none"/>
                    </w:rPr>
                  </w:pPr>
                  <w:r w:rsidRPr="00841533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bdr w:val="none" w:sz="0" w:space="0" w:color="auto" w:frame="1"/>
                      <w:lang w:eastAsia="hu-HU"/>
                      <w14:ligatures w14:val="none"/>
                    </w:rPr>
                    <w:t> </w:t>
                  </w:r>
                </w:p>
                <w:p w14:paraId="1A5E94CD" w14:textId="237E3303" w:rsidR="00841533" w:rsidRPr="00841533" w:rsidRDefault="00841533" w:rsidP="0084153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hu-HU"/>
                      <w14:ligatures w14:val="none"/>
                    </w:rPr>
                  </w:pPr>
                  <w:r w:rsidRPr="00841533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bdr w:val="none" w:sz="0" w:space="0" w:color="auto" w:frame="1"/>
                      <w:lang w:eastAsia="hu-HU"/>
                      <w14:ligatures w14:val="none"/>
                    </w:rPr>
                    <w:t>Az eseményen lehetőség nyílik üzleti tárgyalások lebonyolítására a mellékelt listában szereplő török cégek képviselőivel.</w:t>
                  </w:r>
                  <w:r w:rsidR="00807DA5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bdr w:val="none" w:sz="0" w:space="0" w:color="auto" w:frame="1"/>
                      <w:lang w:eastAsia="hu-HU"/>
                      <w14:ligatures w14:val="none"/>
                    </w:rPr>
                    <w:t xml:space="preserve"> </w:t>
                  </w:r>
                  <w:r w:rsidRPr="00841533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bdr w:val="none" w:sz="0" w:space="0" w:color="auto" w:frame="1"/>
                      <w:lang w:eastAsia="hu-HU"/>
                      <w14:ligatures w14:val="none"/>
                    </w:rPr>
                    <w:t>A rendezvény nyelve az angol lesz, tolmácsolást nem biztosítunk.</w:t>
                  </w:r>
                </w:p>
                <w:p w14:paraId="397F4395" w14:textId="77777777" w:rsidR="00841533" w:rsidRPr="00841533" w:rsidRDefault="00841533" w:rsidP="0084153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hu-HU"/>
                      <w14:ligatures w14:val="none"/>
                    </w:rPr>
                  </w:pPr>
                  <w:r w:rsidRPr="00841533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8"/>
                      <w:szCs w:val="28"/>
                      <w:bdr w:val="none" w:sz="0" w:space="0" w:color="auto" w:frame="1"/>
                      <w:lang w:eastAsia="hu-HU"/>
                      <w14:ligatures w14:val="none"/>
                    </w:rPr>
                    <w:t> </w:t>
                  </w:r>
                </w:p>
              </w:tc>
            </w:tr>
            <w:tr w:rsidR="00841533" w:rsidRPr="00841533" w14:paraId="1C821879" w14:textId="77777777">
              <w:trPr>
                <w:jc w:val="center"/>
              </w:trPr>
              <w:tc>
                <w:tcPr>
                  <w:tcW w:w="964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274F905" w14:textId="77777777" w:rsidR="00841533" w:rsidRPr="00841533" w:rsidRDefault="00841533" w:rsidP="0084153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hu-HU"/>
                      <w14:ligatures w14:val="none"/>
                    </w:rPr>
                  </w:pPr>
                </w:p>
              </w:tc>
            </w:tr>
            <w:tr w:rsidR="00841533" w:rsidRPr="00841533" w14:paraId="3304DF23" w14:textId="77777777">
              <w:trPr>
                <w:jc w:val="center"/>
              </w:trPr>
              <w:tc>
                <w:tcPr>
                  <w:tcW w:w="964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5F1A3C3" w14:textId="34B99C31" w:rsidR="00841533" w:rsidRPr="00841533" w:rsidRDefault="00841533" w:rsidP="0084153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hu-HU"/>
                      <w14:ligatures w14:val="none"/>
                    </w:rPr>
                  </w:pPr>
                  <w:r w:rsidRPr="00841533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bdr w:val="none" w:sz="0" w:space="0" w:color="auto" w:frame="1"/>
                      <w:lang w:eastAsia="hu-HU"/>
                      <w14:ligatures w14:val="none"/>
                    </w:rPr>
                    <w:t>A rendezvényen való részvétel ingyenes, de előzetes online regisztrációhoz kötött.</w:t>
                  </w:r>
                  <w:r w:rsidR="00807DA5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bdr w:val="none" w:sz="0" w:space="0" w:color="auto" w:frame="1"/>
                      <w:lang w:eastAsia="hu-HU"/>
                      <w14:ligatures w14:val="none"/>
                    </w:rPr>
                    <w:t xml:space="preserve"> </w:t>
                  </w:r>
                </w:p>
                <w:p w14:paraId="62244675" w14:textId="77777777" w:rsidR="00841533" w:rsidRPr="00841533" w:rsidRDefault="00841533" w:rsidP="0084153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hu-HU"/>
                      <w14:ligatures w14:val="none"/>
                    </w:rPr>
                  </w:pPr>
                  <w:r w:rsidRPr="00841533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bdr w:val="none" w:sz="0" w:space="0" w:color="auto" w:frame="1"/>
                      <w:lang w:eastAsia="hu-HU"/>
                      <w14:ligatures w14:val="none"/>
                    </w:rPr>
                    <w:t>Csak az állami szervezetek képviselőinek, illetve azoknak a vállalkozásoknak a jelentkezését tudjuk elfogadni, amelyek a kamarai regisztrációs kötelezettségüknek eleget tettek, a Nemzeti Agrárgazdasági Kamara vagy a Magyar Ügyvédi Kamara tagjai.</w:t>
                  </w:r>
                </w:p>
                <w:p w14:paraId="24AFCF72" w14:textId="77777777" w:rsidR="00841533" w:rsidRPr="00841533" w:rsidRDefault="00841533" w:rsidP="0084153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hu-HU"/>
                      <w14:ligatures w14:val="none"/>
                    </w:rPr>
                  </w:pPr>
                  <w:r w:rsidRPr="00841533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8"/>
                      <w:szCs w:val="28"/>
                      <w:bdr w:val="none" w:sz="0" w:space="0" w:color="auto" w:frame="1"/>
                      <w:lang w:eastAsia="hu-HU"/>
                      <w14:ligatures w14:val="none"/>
                    </w:rPr>
                    <w:t> </w:t>
                  </w:r>
                </w:p>
                <w:p w14:paraId="19554AE3" w14:textId="3B77C731" w:rsidR="00841533" w:rsidRPr="00841533" w:rsidRDefault="00841533" w:rsidP="00841533">
                  <w:pPr>
                    <w:spacing w:after="0" w:line="330" w:lineRule="atLeast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hu-HU"/>
                      <w14:ligatures w14:val="none"/>
                    </w:rPr>
                  </w:pPr>
                  <w:r w:rsidRPr="00841533">
                    <w:rPr>
                      <w:rFonts w:ascii="Times New Roman" w:eastAsia="Times New Roman" w:hAnsi="Times New Roman" w:cs="Times New Roman"/>
                      <w:b/>
                      <w:bCs/>
                      <w:color w:val="4472C4"/>
                      <w:kern w:val="0"/>
                      <w:sz w:val="28"/>
                      <w:szCs w:val="28"/>
                      <w:bdr w:val="none" w:sz="0" w:space="0" w:color="auto" w:frame="1"/>
                      <w:lang w:eastAsia="hu-HU"/>
                      <w14:ligatures w14:val="none"/>
                    </w:rPr>
                    <w:lastRenderedPageBreak/>
                    <w:t> Adatkezelési és adatvédelmi tájékoztató</w:t>
                  </w:r>
                </w:p>
                <w:p w14:paraId="7826B61C" w14:textId="77777777" w:rsidR="00841533" w:rsidRPr="00841533" w:rsidRDefault="00841533" w:rsidP="0084153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hu-HU"/>
                      <w14:ligatures w14:val="none"/>
                    </w:rPr>
                  </w:pPr>
                  <w:r w:rsidRPr="00841533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8"/>
                      <w:szCs w:val="28"/>
                      <w:bdr w:val="none" w:sz="0" w:space="0" w:color="auto" w:frame="1"/>
                      <w:lang w:eastAsia="hu-HU"/>
                      <w14:ligatures w14:val="none"/>
                    </w:rPr>
                    <w:t>A Magyar Kereskedelmi és Iparkamara (MKIK) által végzett, személyes adatokra vonatozó adatkezelés az MKIK Adatkezelési Tájékoztatójában meghatározottak és a hatályos jogszabályok szerint valósul meg. Az MKIK Adatkezelési Tájékoztatója az MKIK honlapján elérhető:</w:t>
                  </w:r>
                  <w:r w:rsidRPr="00841533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bdr w:val="none" w:sz="0" w:space="0" w:color="auto" w:frame="1"/>
                      <w:lang w:eastAsia="hu-HU"/>
                      <w14:ligatures w14:val="none"/>
                    </w:rPr>
                    <w:t> </w:t>
                  </w:r>
                  <w:hyperlink r:id="rId5" w:tgtFrame="_blank" w:tooltip="Eredeti URL-cím: http://www.mkik.hu/. Kattintson vagy koppintson ide, ha megbízik a hivatkozásban." w:history="1">
                    <w:r w:rsidRPr="00841533">
                      <w:rPr>
                        <w:rFonts w:ascii="Times New Roman" w:eastAsia="Times New Roman" w:hAnsi="Times New Roman" w:cs="Times New Roman"/>
                        <w:color w:val="0000FF"/>
                        <w:kern w:val="0"/>
                        <w:sz w:val="28"/>
                        <w:szCs w:val="28"/>
                        <w:u w:val="single"/>
                        <w:bdr w:val="none" w:sz="0" w:space="0" w:color="auto" w:frame="1"/>
                        <w:lang w:eastAsia="hu-HU"/>
                        <w14:ligatures w14:val="none"/>
                      </w:rPr>
                      <w:t>www.mkik.hu</w:t>
                    </w:r>
                  </w:hyperlink>
                  <w:r w:rsidRPr="00841533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bdr w:val="none" w:sz="0" w:space="0" w:color="auto" w:frame="1"/>
                      <w:lang w:eastAsia="hu-HU"/>
                      <w14:ligatures w14:val="none"/>
                    </w:rPr>
                    <w:t>.</w:t>
                  </w:r>
                </w:p>
                <w:p w14:paraId="0025539A" w14:textId="77777777" w:rsidR="00841533" w:rsidRPr="00841533" w:rsidRDefault="00841533" w:rsidP="0084153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hu-HU"/>
                      <w14:ligatures w14:val="none"/>
                    </w:rPr>
                  </w:pPr>
                  <w:r w:rsidRPr="00841533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bdr w:val="none" w:sz="0" w:space="0" w:color="auto" w:frame="1"/>
                      <w:lang w:eastAsia="hu-HU"/>
                      <w14:ligatures w14:val="none"/>
                    </w:rPr>
                    <w:t>A rendezvény kapcsán regisztrált adataik a Kiegészítő adatkezelési tájékoztató szerint kerülnek át kizárólag az abban meghatározott harmadik félnek.</w:t>
                  </w:r>
                </w:p>
              </w:tc>
            </w:tr>
          </w:tbl>
          <w:p w14:paraId="5CF1114A" w14:textId="77777777" w:rsidR="00841533" w:rsidRPr="00841533" w:rsidRDefault="00841533" w:rsidP="0084153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</w:p>
        </w:tc>
      </w:tr>
      <w:tr w:rsidR="00841533" w:rsidRPr="00841533" w14:paraId="536C349A" w14:textId="77777777" w:rsidTr="00841533">
        <w:tc>
          <w:tcPr>
            <w:tcW w:w="92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E64184" w14:textId="77777777" w:rsidR="00841533" w:rsidRPr="00841533" w:rsidRDefault="00841533" w:rsidP="008415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hu-HU"/>
                <w14:ligatures w14:val="none"/>
              </w:rPr>
            </w:pPr>
          </w:p>
        </w:tc>
      </w:tr>
      <w:tr w:rsidR="00841533" w:rsidRPr="00841533" w14:paraId="01598FDE" w14:textId="77777777" w:rsidTr="00841533">
        <w:tc>
          <w:tcPr>
            <w:tcW w:w="92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2AD501" w14:textId="77777777" w:rsidR="00841533" w:rsidRPr="00841533" w:rsidRDefault="00841533" w:rsidP="00841533">
            <w:pPr>
              <w:spacing w:after="0" w:line="231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841533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 </w:t>
            </w:r>
          </w:p>
          <w:p w14:paraId="7B3A7821" w14:textId="77777777" w:rsidR="00841533" w:rsidRPr="00841533" w:rsidRDefault="00841533" w:rsidP="00841533">
            <w:pPr>
              <w:spacing w:after="0" w:line="231" w:lineRule="atLeast"/>
              <w:ind w:left="318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84153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 </w:t>
            </w:r>
          </w:p>
          <w:p w14:paraId="0D1F7211" w14:textId="77777777" w:rsidR="00841533" w:rsidRPr="00841533" w:rsidRDefault="00841533" w:rsidP="00841533">
            <w:pPr>
              <w:spacing w:after="0" w:line="231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841533">
              <w:rPr>
                <w:rFonts w:ascii="Times New Roman" w:eastAsia="Times New Roman" w:hAnsi="Times New Roman" w:cs="Times New Roman"/>
                <w:b/>
                <w:bCs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További információ</w:t>
            </w:r>
          </w:p>
          <w:p w14:paraId="0A67B532" w14:textId="77777777" w:rsidR="00841533" w:rsidRPr="00841533" w:rsidRDefault="00841533" w:rsidP="00841533">
            <w:pPr>
              <w:spacing w:after="0" w:line="231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841533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u w:val="single"/>
                <w:bdr w:val="none" w:sz="0" w:space="0" w:color="auto" w:frame="1"/>
                <w:lang w:eastAsia="hu-HU"/>
                <w14:ligatures w14:val="none"/>
              </w:rPr>
              <w:t>Kapcsolattartó</w:t>
            </w:r>
            <w:r w:rsidRPr="00841533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:</w:t>
            </w:r>
          </w:p>
          <w:p w14:paraId="479EE96C" w14:textId="77777777" w:rsidR="00841533" w:rsidRPr="00841533" w:rsidRDefault="00841533" w:rsidP="00841533">
            <w:pPr>
              <w:spacing w:after="0" w:line="231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841533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Tompa Máté nemzetközi koordinátor</w:t>
            </w:r>
          </w:p>
          <w:p w14:paraId="366DBF28" w14:textId="77777777" w:rsidR="00841533" w:rsidRPr="00841533" w:rsidRDefault="00841533" w:rsidP="00841533">
            <w:pPr>
              <w:spacing w:after="0" w:line="231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841533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E-mail: </w:t>
            </w:r>
            <w:hyperlink r:id="rId6" w:history="1">
              <w:r w:rsidRPr="00841533">
                <w:rPr>
                  <w:rFonts w:ascii="Times New Roman" w:eastAsia="Times New Roman" w:hAnsi="Times New Roman" w:cs="Times New Roman"/>
                  <w:color w:val="0000FF"/>
                  <w:kern w:val="0"/>
                  <w:sz w:val="28"/>
                  <w:szCs w:val="28"/>
                  <w:u w:val="single"/>
                  <w:bdr w:val="none" w:sz="0" w:space="0" w:color="auto" w:frame="1"/>
                  <w:lang w:eastAsia="hu-HU"/>
                  <w14:ligatures w14:val="none"/>
                </w:rPr>
                <w:t>tompa.mate@mkik.hu</w:t>
              </w:r>
            </w:hyperlink>
          </w:p>
          <w:p w14:paraId="2B4B4317" w14:textId="77777777" w:rsidR="00841533" w:rsidRPr="00841533" w:rsidRDefault="00841533" w:rsidP="00841533">
            <w:pPr>
              <w:spacing w:after="0" w:line="231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841533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Telefon: </w:t>
            </w:r>
            <w:r w:rsidRPr="00841533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+36 1 474 5117</w:t>
            </w:r>
          </w:p>
        </w:tc>
      </w:tr>
    </w:tbl>
    <w:p w14:paraId="095A920B" w14:textId="77777777" w:rsidR="00E82FC6" w:rsidRPr="00841533" w:rsidRDefault="00E82FC6" w:rsidP="0084153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82FC6" w:rsidRPr="008415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533"/>
    <w:rsid w:val="00807DA5"/>
    <w:rsid w:val="00841533"/>
    <w:rsid w:val="00E82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32826"/>
  <w15:chartTrackingRefBased/>
  <w15:docId w15:val="{2ABF21F0-2F94-40E5-A8B5-9940443E0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543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ompa.mate@mkik.hu" TargetMode="External"/><Relationship Id="rId5" Type="http://schemas.openxmlformats.org/officeDocument/2006/relationships/hyperlink" Target="https://eur05.safelinks.protection.outlook.com/?url=http%3A%2F%2Fwww.mkik.hu%2F&amp;data=05%7C02%7Cpetz.gabor%40bkik.hu%7Cc9f7db3482d849937fc608dc5e1336fc%7C2d4ad3354cc946528a7c2bf8718e11e5%7C0%7C0%7C638488686905333018%7CUnknown%7CTWFpbGZsb3d8eyJWIjoiMC4wLjAwMDAiLCJQIjoiV2luMzIiLCJBTiI6Ik1haWwiLCJXVCI6Mn0%3D%7C0%7C%7C%7C&amp;sdata=N4H4pn4PmZYTSe0hvUFDaN1KgD2qLF444ApXwfvjD4w%3D&amp;reserved=0" TargetMode="External"/><Relationship Id="rId4" Type="http://schemas.openxmlformats.org/officeDocument/2006/relationships/hyperlink" Target="https://eur05.safelinks.protection.outlook.com/?url=https%3A%2F%2Fjelentkezes.mkik.hu%2Fnode%2F18399&amp;data=05%7C02%7Cpetz.gabor%40bkik.hu%7Cc9f7db3482d849937fc608dc5e1336fc%7C2d4ad3354cc946528a7c2bf8718e11e5%7C0%7C0%7C638488686905318915%7CUnknown%7CTWFpbGZsb3d8eyJWIjoiMC4wLjAwMDAiLCJQIjoiV2luMzIiLCJBTiI6Ik1haWwiLCJXVCI6Mn0%3D%7C0%7C%7C%7C&amp;sdata=c81x9%2BG8BDlGHbn1V%2BJimurDYZUBxSie5VFLwkfUFcU%3D&amp;reserved=0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402</Words>
  <Characters>2774</Characters>
  <Application>Microsoft Office Word</Application>
  <DocSecurity>0</DocSecurity>
  <Lines>23</Lines>
  <Paragraphs>6</Paragraphs>
  <ScaleCrop>false</ScaleCrop>
  <Company/>
  <LinksUpToDate>false</LinksUpToDate>
  <CharactersWithSpaces>3170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okoenvir@gmail.com</dc:creator>
  <cp:keywords/>
  <dc:description/>
  <cp:lastModifiedBy>okoenvir@gmail.com</cp:lastModifiedBy>
  <cp:revision>3</cp:revision>
  <dcterms:created xsi:type="dcterms:W3CDTF">2024-04-17T10:08:00Z</dcterms:created>
  <dcterms:modified xsi:type="dcterms:W3CDTF">2024-04-17T10:12:00Z</dcterms:modified>
</cp:coreProperties>
</file>